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C8" w:rsidRPr="009F6AA3" w:rsidRDefault="00285AC8">
      <w:pPr>
        <w:spacing w:after="200" w:line="276" w:lineRule="auto"/>
        <w:rPr>
          <w:rFonts w:ascii="Arial" w:hAnsi="Arial" w:cs="Arial"/>
          <w:color w:val="EBDDC3" w:themeColor="background2"/>
        </w:rPr>
      </w:pPr>
    </w:p>
    <w:sdt>
      <w:sdtPr>
        <w:rPr>
          <w:rFonts w:ascii="Arial" w:hAnsi="Arial" w:cs="Arial"/>
        </w:rPr>
        <w:id w:val="1213475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285AC8" w:rsidRPr="009F6AA3" w:rsidRDefault="001C57F8">
          <w:pPr>
            <w:pStyle w:val="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108</w:t>
          </w:r>
          <w:r w:rsidR="00E708C4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  <w:lang w:val="de-CH"/>
            </w:rPr>
            <w:t>Fachbereich Sanität</w:t>
          </w:r>
          <w:r w:rsidR="00E049C6" w:rsidRPr="009F6AA3">
            <w:rPr>
              <w:rFonts w:ascii="Arial" w:hAnsi="Arial" w:cs="Arial"/>
              <w:lang w:val="de-CH"/>
            </w:rPr>
            <w:t xml:space="preserve"> </w:t>
          </w:r>
        </w:p>
      </w:sdtContent>
    </w:sdt>
    <w:sdt>
      <w:sdtPr>
        <w:rPr>
          <w:rFonts w:ascii="Arial" w:hAnsi="Arial" w:cs="Arial"/>
        </w:rPr>
        <w:id w:val="219697527"/>
        <w:text/>
      </w:sdtPr>
      <w:sdtContent>
        <w:p w:rsidR="00285AC8" w:rsidRPr="009F6AA3" w:rsidRDefault="00B52EE6">
          <w:pPr>
            <w:pStyle w:val="Untertitel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Figurant KEL</w:t>
          </w:r>
        </w:p>
      </w:sdtContent>
    </w:sdt>
    <w:p w:rsidR="00D4000B" w:rsidRDefault="00E708C4" w:rsidP="00E708C4">
      <w:pPr>
        <w:rPr>
          <w:rFonts w:ascii="Arial" w:hAnsi="Arial" w:cs="Arial"/>
          <w:lang w:val="de-CH"/>
        </w:rPr>
      </w:pPr>
      <w:r>
        <w:rPr>
          <w:rStyle w:val="berschrift3Zchn"/>
          <w:rFonts w:ascii="Arial" w:hAnsi="Arial" w:cs="Arial"/>
        </w:rPr>
        <w:t>Rollenbeschrieb</w:t>
      </w:r>
      <w:r w:rsidR="008443B2" w:rsidRPr="005D2F13">
        <w:rPr>
          <w:rStyle w:val="berschrift4Zchn"/>
          <w:rFonts w:ascii="Arial" w:hAnsi="Arial" w:cs="Arial"/>
        </w:rPr>
        <w:br/>
      </w:r>
      <w:r w:rsidR="00B31001">
        <w:rPr>
          <w:rFonts w:ascii="Arial" w:hAnsi="Arial" w:cs="Arial"/>
          <w:lang w:val="de-CH"/>
        </w:rPr>
        <w:t>- Sie sind der</w:t>
      </w:r>
      <w:r>
        <w:rPr>
          <w:rFonts w:ascii="Arial" w:hAnsi="Arial" w:cs="Arial"/>
          <w:lang w:val="de-CH"/>
        </w:rPr>
        <w:t xml:space="preserve"> </w:t>
      </w:r>
      <w:r w:rsidR="001C57F8">
        <w:rPr>
          <w:rFonts w:ascii="Arial" w:hAnsi="Arial" w:cs="Arial"/>
          <w:lang w:val="de-CH"/>
        </w:rPr>
        <w:t>der Fachbereichsleiter Sanität</w:t>
      </w:r>
      <w:r>
        <w:rPr>
          <w:rFonts w:ascii="Arial" w:hAnsi="Arial" w:cs="Arial"/>
          <w:lang w:val="de-CH"/>
        </w:rPr>
        <w:t>.</w:t>
      </w:r>
    </w:p>
    <w:p w:rsidR="00E708C4" w:rsidRDefault="001C57F8" w:rsidP="00E708C4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Sie haben vom Stabschef folgenden Befehl erhalten:</w:t>
      </w:r>
    </w:p>
    <w:p w:rsidR="001C57F8" w:rsidRPr="001C57F8" w:rsidRDefault="001C57F8" w:rsidP="001C57F8">
      <w:pPr>
        <w:pStyle w:val="Listenabsatz"/>
        <w:spacing w:after="0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>„</w:t>
      </w:r>
      <w:r w:rsidRPr="001C57F8">
        <w:rPr>
          <w:rFonts w:ascii="Arial" w:hAnsi="Arial" w:cs="Arial"/>
          <w:i/>
          <w:lang w:val="de-CH"/>
        </w:rPr>
        <w:t xml:space="preserve">C Sanität erstellt Konzepte zum effizienten Einsatz der noch vorhandenen Sanitätsmittel mit Schwergewichtsbildung der Mittel. Präsentation in </w:t>
      </w:r>
      <w:r w:rsidR="00B369A5">
        <w:rPr>
          <w:rFonts w:ascii="Arial" w:hAnsi="Arial" w:cs="Arial"/>
          <w:i/>
          <w:lang w:val="de-CH"/>
        </w:rPr>
        <w:t>einer Stunde</w:t>
      </w:r>
      <w:r w:rsidRPr="001C57F8">
        <w:rPr>
          <w:rFonts w:ascii="Arial" w:hAnsi="Arial" w:cs="Arial"/>
          <w:i/>
          <w:lang w:val="de-CH"/>
        </w:rPr>
        <w:t>.</w:t>
      </w:r>
      <w:r>
        <w:rPr>
          <w:rFonts w:ascii="Arial" w:hAnsi="Arial" w:cs="Arial"/>
          <w:i/>
          <w:lang w:val="de-CH"/>
        </w:rPr>
        <w:t>“</w:t>
      </w:r>
    </w:p>
    <w:p w:rsidR="001C57F8" w:rsidRDefault="001C57F8" w:rsidP="001C57F8">
      <w:pPr>
        <w:pStyle w:val="Listenabsatz"/>
        <w:rPr>
          <w:rFonts w:ascii="Arial" w:hAnsi="Arial" w:cs="Arial"/>
          <w:lang w:val="de-CH"/>
        </w:rPr>
      </w:pPr>
    </w:p>
    <w:p w:rsidR="004C697E" w:rsidRPr="004C697E" w:rsidRDefault="001C57F8" w:rsidP="004C697E">
      <w:pPr>
        <w:pStyle w:val="Listenabsatz"/>
        <w:numPr>
          <w:ilvl w:val="0"/>
          <w:numId w:val="23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Sie präsentieren im </w:t>
      </w:r>
      <w:r w:rsidR="004C697E">
        <w:rPr>
          <w:rFonts w:ascii="Arial" w:hAnsi="Arial" w:cs="Arial"/>
          <w:lang w:val="de-CH"/>
        </w:rPr>
        <w:t xml:space="preserve"> Entschlussfassungsrapport </w:t>
      </w:r>
      <w:r w:rsidR="001D7B9A">
        <w:rPr>
          <w:rFonts w:ascii="Arial" w:hAnsi="Arial" w:cs="Arial"/>
          <w:lang w:val="de-CH"/>
        </w:rPr>
        <w:t xml:space="preserve">die </w:t>
      </w:r>
      <w:r w:rsidR="001D7B9A" w:rsidRPr="001D7B9A">
        <w:rPr>
          <w:rFonts w:ascii="Arial" w:hAnsi="Arial" w:cs="Arial"/>
          <w:i/>
          <w:color w:val="FF0000"/>
          <w:lang w:val="de-CH"/>
        </w:rPr>
        <w:t>Personenbergungsübersicht</w:t>
      </w:r>
      <w:r w:rsidR="001D7B9A" w:rsidRPr="001D7B9A">
        <w:rPr>
          <w:rFonts w:ascii="Arial" w:hAnsi="Arial" w:cs="Arial"/>
          <w:i/>
          <w:lang w:val="de-CH"/>
        </w:rPr>
        <w:t xml:space="preserve"> </w:t>
      </w:r>
      <w:r w:rsidR="001D7B9A">
        <w:rPr>
          <w:rFonts w:ascii="Arial" w:hAnsi="Arial" w:cs="Arial"/>
          <w:lang w:val="de-CH"/>
        </w:rPr>
        <w:t xml:space="preserve">plus ihre </w:t>
      </w:r>
      <w:r w:rsidR="001D7B9A" w:rsidRPr="001D7B9A">
        <w:rPr>
          <w:rFonts w:ascii="Arial" w:hAnsi="Arial" w:cs="Arial"/>
          <w:i/>
          <w:color w:val="FF0000"/>
          <w:lang w:val="de-CH"/>
        </w:rPr>
        <w:t>beiden Konzepte</w:t>
      </w:r>
      <w:r w:rsidR="001D7B9A">
        <w:rPr>
          <w:rFonts w:ascii="Arial" w:hAnsi="Arial" w:cs="Arial"/>
          <w:lang w:val="de-CH"/>
        </w:rPr>
        <w:t>.</w:t>
      </w:r>
    </w:p>
    <w:p w:rsidR="00B52EE6" w:rsidRDefault="00B52EE6" w:rsidP="00B52EE6">
      <w:pPr>
        <w:rPr>
          <w:rFonts w:ascii="Arial" w:hAnsi="Arial" w:cs="Arial"/>
          <w:lang w:val="de-CH"/>
        </w:rPr>
      </w:pPr>
    </w:p>
    <w:p w:rsidR="00B52EE6" w:rsidRPr="00B52EE6" w:rsidRDefault="004C697E" w:rsidP="00B52EE6">
      <w:pPr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>Auftrag an ihren Führungsassistenten:</w:t>
      </w:r>
    </w:p>
    <w:p w:rsidR="004C697E" w:rsidRDefault="004C697E" w:rsidP="00B31001">
      <w:pPr>
        <w:spacing w:after="0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Erstellen Sie aufgrund der Führungs- Bzw. Nachrichtenkarte eine Personenbergungsübersicht gemäss BELA. Verdichten Sie die einzelnen Schadenplätze zu geografisch Zusammenhängende</w:t>
      </w:r>
      <w:r w:rsidR="00E305D5">
        <w:rPr>
          <w:rFonts w:ascii="Arial" w:hAnsi="Arial" w:cs="Arial"/>
          <w:lang w:val="de-CH"/>
        </w:rPr>
        <w:t>n</w:t>
      </w:r>
      <w:r>
        <w:rPr>
          <w:rFonts w:ascii="Arial" w:hAnsi="Arial" w:cs="Arial"/>
          <w:lang w:val="de-CH"/>
        </w:rPr>
        <w:t xml:space="preserve"> Schadenräumen.</w:t>
      </w:r>
    </w:p>
    <w:p w:rsidR="004C697E" w:rsidRDefault="004C697E" w:rsidP="004C697E">
      <w:pPr>
        <w:spacing w:after="200" w:line="276" w:lineRule="auto"/>
        <w:rPr>
          <w:rFonts w:ascii="Arial" w:hAnsi="Arial" w:cs="Arial"/>
          <w:lang w:val="de-CH"/>
        </w:rPr>
      </w:pPr>
    </w:p>
    <w:p w:rsidR="004C697E" w:rsidRPr="004C697E" w:rsidRDefault="001D7B9A" w:rsidP="004C697E">
      <w:pPr>
        <w:spacing w:after="200" w:line="276" w:lineRule="auto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 xml:space="preserve">Variante </w:t>
      </w:r>
      <w:r w:rsidR="004C697E" w:rsidRPr="004C697E">
        <w:rPr>
          <w:rFonts w:ascii="Arial" w:hAnsi="Arial" w:cs="Arial"/>
          <w:b/>
          <w:lang w:val="de-CH"/>
        </w:rPr>
        <w:t xml:space="preserve"> „UNO“:</w:t>
      </w:r>
    </w:p>
    <w:p w:rsidR="00611FB9" w:rsidRPr="001D7B9A" w:rsidRDefault="004C697E" w:rsidP="004C697E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 w:rsidRPr="001D7B9A">
        <w:rPr>
          <w:rFonts w:ascii="Arial" w:hAnsi="Arial" w:cs="Arial"/>
          <w:b/>
          <w:lang w:val="de-CH"/>
        </w:rPr>
        <w:t xml:space="preserve">Unterteilung des Kantons in  drei geografische </w:t>
      </w:r>
      <w:r w:rsidR="001D7B9A">
        <w:rPr>
          <w:rFonts w:ascii="Arial" w:hAnsi="Arial" w:cs="Arial"/>
          <w:b/>
          <w:lang w:val="de-CH"/>
        </w:rPr>
        <w:t>Regionen</w:t>
      </w:r>
      <w:r w:rsidRPr="001D7B9A">
        <w:rPr>
          <w:rFonts w:ascii="Arial" w:hAnsi="Arial" w:cs="Arial"/>
          <w:b/>
          <w:lang w:val="de-CH"/>
        </w:rPr>
        <w:t xml:space="preserve">: </w:t>
      </w:r>
      <w:proofErr w:type="spellStart"/>
      <w:r w:rsidRPr="001D7B9A">
        <w:rPr>
          <w:rFonts w:ascii="Arial" w:hAnsi="Arial" w:cs="Arial"/>
          <w:b/>
          <w:lang w:val="de-CH"/>
        </w:rPr>
        <w:t>Wolhusen</w:t>
      </w:r>
      <w:proofErr w:type="spellEnd"/>
      <w:r w:rsidRPr="001D7B9A">
        <w:rPr>
          <w:rFonts w:ascii="Arial" w:hAnsi="Arial" w:cs="Arial"/>
          <w:b/>
          <w:lang w:val="de-CH"/>
        </w:rPr>
        <w:t>, Sursee, Luzern.</w:t>
      </w:r>
    </w:p>
    <w:p w:rsidR="00E305D5" w:rsidRDefault="00E305D5" w:rsidP="00E305D5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 xml:space="preserve">Der Kanton soll </w:t>
      </w:r>
      <w:r w:rsidR="001D7B9A">
        <w:rPr>
          <w:rFonts w:ascii="Arial" w:hAnsi="Arial" w:cs="Arial"/>
          <w:i/>
          <w:lang w:val="de-CH"/>
        </w:rPr>
        <w:t xml:space="preserve"> e</w:t>
      </w:r>
      <w:r>
        <w:rPr>
          <w:rFonts w:ascii="Arial" w:hAnsi="Arial" w:cs="Arial"/>
          <w:i/>
          <w:lang w:val="de-CH"/>
        </w:rPr>
        <w:t>insatztechnisch sowie Führungsmässig in die drei Spitalregionen unterteilt werden.</w:t>
      </w:r>
    </w:p>
    <w:p w:rsidR="00E305D5" w:rsidRPr="00E305D5" w:rsidRDefault="00E305D5" w:rsidP="00E305D5">
      <w:pPr>
        <w:spacing w:after="0"/>
        <w:rPr>
          <w:rFonts w:ascii="Arial" w:hAnsi="Arial" w:cs="Arial"/>
          <w:i/>
          <w:lang w:val="de-CH"/>
        </w:rPr>
      </w:pPr>
    </w:p>
    <w:p w:rsidR="004C697E" w:rsidRDefault="004C697E" w:rsidP="004C697E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 w:rsidRPr="001D7B9A">
        <w:rPr>
          <w:rFonts w:ascii="Arial" w:hAnsi="Arial" w:cs="Arial"/>
          <w:b/>
          <w:lang w:val="de-CH"/>
        </w:rPr>
        <w:t xml:space="preserve">Inbetriebnahme </w:t>
      </w:r>
      <w:r w:rsidR="00E305D5" w:rsidRPr="001D7B9A">
        <w:rPr>
          <w:rFonts w:ascii="Arial" w:hAnsi="Arial" w:cs="Arial"/>
          <w:b/>
          <w:lang w:val="de-CH"/>
        </w:rPr>
        <w:t xml:space="preserve">GOPS in Luzern </w:t>
      </w:r>
      <w:r w:rsidR="00E305D5" w:rsidRPr="001D7B9A">
        <w:rPr>
          <w:rFonts w:ascii="Arial" w:hAnsi="Arial" w:cs="Arial"/>
          <w:b/>
          <w:lang w:val="de-CH"/>
        </w:rPr>
        <w:sym w:font="Wingdings" w:char="F0E0"/>
      </w:r>
      <w:r w:rsidR="00E305D5" w:rsidRPr="001D7B9A">
        <w:rPr>
          <w:rFonts w:ascii="Arial" w:hAnsi="Arial" w:cs="Arial"/>
          <w:b/>
          <w:lang w:val="de-CH"/>
        </w:rPr>
        <w:t xml:space="preserve"> Ersatz Kantonsspital</w:t>
      </w:r>
    </w:p>
    <w:p w:rsidR="001D7B9A" w:rsidRPr="001D7B9A" w:rsidRDefault="001D7B9A" w:rsidP="001D7B9A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>Das Kantonsspital Luzern wurde durch das Erdbeben teilzerstört und ist nicht mehr einsetzbar.</w:t>
      </w:r>
    </w:p>
    <w:p w:rsidR="00E305D5" w:rsidRDefault="00E305D5" w:rsidP="004C697E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 w:rsidRPr="001D7B9A">
        <w:rPr>
          <w:rFonts w:ascii="Arial" w:hAnsi="Arial" w:cs="Arial"/>
          <w:b/>
          <w:lang w:val="de-CH"/>
        </w:rPr>
        <w:t xml:space="preserve">Inbetriebnahme San </w:t>
      </w:r>
      <w:proofErr w:type="spellStart"/>
      <w:r w:rsidRPr="001D7B9A">
        <w:rPr>
          <w:rFonts w:ascii="Arial" w:hAnsi="Arial" w:cs="Arial"/>
          <w:b/>
          <w:lang w:val="de-CH"/>
        </w:rPr>
        <w:t>Hist</w:t>
      </w:r>
      <w:proofErr w:type="spellEnd"/>
      <w:r w:rsidRPr="001D7B9A">
        <w:rPr>
          <w:rFonts w:ascii="Arial" w:hAnsi="Arial" w:cs="Arial"/>
          <w:b/>
          <w:lang w:val="de-CH"/>
        </w:rPr>
        <w:t xml:space="preserve"> </w:t>
      </w:r>
      <w:proofErr w:type="spellStart"/>
      <w:r w:rsidRPr="001D7B9A">
        <w:rPr>
          <w:rFonts w:ascii="Arial" w:hAnsi="Arial" w:cs="Arial"/>
          <w:b/>
          <w:lang w:val="de-CH"/>
        </w:rPr>
        <w:t>Entlebuch</w:t>
      </w:r>
      <w:proofErr w:type="spellEnd"/>
      <w:r w:rsidRPr="001D7B9A">
        <w:rPr>
          <w:rFonts w:ascii="Arial" w:hAnsi="Arial" w:cs="Arial"/>
          <w:b/>
          <w:lang w:val="de-CH"/>
        </w:rPr>
        <w:t xml:space="preserve"> </w:t>
      </w:r>
      <w:r w:rsidRPr="001D7B9A">
        <w:rPr>
          <w:rFonts w:ascii="Arial" w:hAnsi="Arial" w:cs="Arial"/>
          <w:b/>
          <w:lang w:val="de-CH"/>
        </w:rPr>
        <w:sym w:font="Wingdings" w:char="F0E0"/>
      </w:r>
      <w:r w:rsidRPr="001D7B9A">
        <w:rPr>
          <w:rFonts w:ascii="Arial" w:hAnsi="Arial" w:cs="Arial"/>
          <w:b/>
          <w:lang w:val="de-CH"/>
        </w:rPr>
        <w:t xml:space="preserve"> Ist zurzeit abgeschnitten.</w:t>
      </w:r>
    </w:p>
    <w:p w:rsidR="001D7B9A" w:rsidRDefault="001D7B9A" w:rsidP="001D7B9A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 xml:space="preserve">Das </w:t>
      </w:r>
      <w:proofErr w:type="spellStart"/>
      <w:r>
        <w:rPr>
          <w:rFonts w:ascii="Arial" w:hAnsi="Arial" w:cs="Arial"/>
          <w:i/>
          <w:lang w:val="de-CH"/>
        </w:rPr>
        <w:t>Entlebuch</w:t>
      </w:r>
      <w:proofErr w:type="spellEnd"/>
      <w:r>
        <w:rPr>
          <w:rFonts w:ascii="Arial" w:hAnsi="Arial" w:cs="Arial"/>
          <w:i/>
          <w:lang w:val="de-CH"/>
        </w:rPr>
        <w:t xml:space="preserve"> ist durch einen Erdrutsch von der Aussenwelt abgeschnitten. Um trotzdem die Versorgung sicherzustellen wird die San </w:t>
      </w:r>
      <w:proofErr w:type="spellStart"/>
      <w:r>
        <w:rPr>
          <w:rFonts w:ascii="Arial" w:hAnsi="Arial" w:cs="Arial"/>
          <w:i/>
          <w:lang w:val="de-CH"/>
        </w:rPr>
        <w:t>Hist</w:t>
      </w:r>
      <w:proofErr w:type="spellEnd"/>
      <w:r>
        <w:rPr>
          <w:rFonts w:ascii="Arial" w:hAnsi="Arial" w:cs="Arial"/>
          <w:i/>
          <w:lang w:val="de-CH"/>
        </w:rPr>
        <w:t xml:space="preserve"> in Betreib genommen.</w:t>
      </w:r>
    </w:p>
    <w:p w:rsidR="001D7B9A" w:rsidRPr="001D7B9A" w:rsidRDefault="001D7B9A" w:rsidP="001D7B9A">
      <w:pPr>
        <w:spacing w:after="0"/>
        <w:jc w:val="center"/>
        <w:rPr>
          <w:rFonts w:ascii="Arial" w:hAnsi="Arial" w:cs="Arial"/>
          <w:i/>
          <w:lang w:val="de-CH"/>
        </w:rPr>
      </w:pPr>
    </w:p>
    <w:p w:rsidR="006F19C7" w:rsidRPr="006F19C7" w:rsidRDefault="00E305D5" w:rsidP="006F19C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 w:rsidRPr="001D7B9A">
        <w:rPr>
          <w:rFonts w:ascii="Arial" w:hAnsi="Arial" w:cs="Arial"/>
          <w:b/>
          <w:lang w:val="de-CH"/>
        </w:rPr>
        <w:t xml:space="preserve">Zuteilung jedem Spital FU Zug </w:t>
      </w:r>
      <w:r w:rsidRPr="001D7B9A">
        <w:rPr>
          <w:rFonts w:ascii="Arial" w:hAnsi="Arial" w:cs="Arial"/>
          <w:b/>
          <w:lang w:val="de-CH"/>
        </w:rPr>
        <w:sym w:font="Wingdings" w:char="F0E0"/>
      </w:r>
      <w:r w:rsidRPr="001D7B9A">
        <w:rPr>
          <w:rFonts w:ascii="Arial" w:hAnsi="Arial" w:cs="Arial"/>
          <w:b/>
          <w:lang w:val="de-CH"/>
        </w:rPr>
        <w:t xml:space="preserve"> </w:t>
      </w:r>
      <w:r w:rsidRPr="006F19C7">
        <w:rPr>
          <w:rFonts w:ascii="Arial" w:hAnsi="Arial" w:cs="Arial"/>
          <w:b/>
          <w:lang w:val="de-CH"/>
        </w:rPr>
        <w:t>Koordination aller Einsätze in Region inkl. Administration und Bedienung IES.</w:t>
      </w:r>
    </w:p>
    <w:p w:rsidR="006F19C7" w:rsidRPr="006F19C7" w:rsidRDefault="006F19C7" w:rsidP="006F19C7">
      <w:pPr>
        <w:pStyle w:val="Listenabsatz"/>
        <w:spacing w:after="0"/>
        <w:rPr>
          <w:rFonts w:ascii="Arial" w:hAnsi="Arial" w:cs="Arial"/>
          <w:b/>
          <w:lang w:val="de-CH"/>
        </w:rPr>
      </w:pPr>
    </w:p>
    <w:p w:rsidR="00E305D5" w:rsidRPr="006F19C7" w:rsidRDefault="00E305D5" w:rsidP="004C697E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 w:rsidRPr="006F19C7">
        <w:rPr>
          <w:rFonts w:ascii="Arial" w:hAnsi="Arial" w:cs="Arial"/>
          <w:b/>
          <w:lang w:val="de-CH"/>
        </w:rPr>
        <w:t xml:space="preserve">Zuteilung jedem Spital zwei Betreu Z </w:t>
      </w:r>
      <w:r w:rsidRPr="006F19C7">
        <w:rPr>
          <w:rFonts w:ascii="Arial" w:hAnsi="Arial" w:cs="Arial"/>
          <w:b/>
          <w:lang w:val="de-CH"/>
        </w:rPr>
        <w:sym w:font="Wingdings" w:char="F0E0"/>
      </w:r>
      <w:r w:rsidRPr="006F19C7">
        <w:rPr>
          <w:rFonts w:ascii="Arial" w:hAnsi="Arial" w:cs="Arial"/>
          <w:b/>
          <w:lang w:val="de-CH"/>
        </w:rPr>
        <w:t xml:space="preserve"> </w:t>
      </w:r>
      <w:proofErr w:type="spellStart"/>
      <w:r w:rsidRPr="006F19C7">
        <w:rPr>
          <w:rFonts w:ascii="Arial" w:hAnsi="Arial" w:cs="Arial"/>
          <w:b/>
          <w:lang w:val="de-CH"/>
        </w:rPr>
        <w:t>Ustü</w:t>
      </w:r>
      <w:proofErr w:type="spellEnd"/>
      <w:r w:rsidRPr="006F19C7">
        <w:rPr>
          <w:rFonts w:ascii="Arial" w:hAnsi="Arial" w:cs="Arial"/>
          <w:b/>
          <w:lang w:val="de-CH"/>
        </w:rPr>
        <w:t xml:space="preserve"> Personal in den Spitälern.</w:t>
      </w:r>
    </w:p>
    <w:p w:rsidR="00E305D5" w:rsidRPr="006F19C7" w:rsidRDefault="006F19C7" w:rsidP="006F19C7">
      <w:pPr>
        <w:spacing w:after="0"/>
        <w:ind w:left="36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 xml:space="preserve">Um das Personal zu entlasten </w:t>
      </w:r>
      <w:proofErr w:type="gramStart"/>
      <w:r>
        <w:rPr>
          <w:rFonts w:ascii="Arial" w:hAnsi="Arial" w:cs="Arial"/>
          <w:i/>
          <w:lang w:val="de-CH"/>
        </w:rPr>
        <w:t>sollen</w:t>
      </w:r>
      <w:proofErr w:type="gramEnd"/>
      <w:r>
        <w:rPr>
          <w:rFonts w:ascii="Arial" w:hAnsi="Arial" w:cs="Arial"/>
          <w:i/>
          <w:lang w:val="de-CH"/>
        </w:rPr>
        <w:t xml:space="preserve"> handlanger arbeiten durch die Betreuung erledigt werden.</w:t>
      </w:r>
    </w:p>
    <w:p w:rsidR="004C697E" w:rsidRDefault="004C697E" w:rsidP="00B31001">
      <w:pPr>
        <w:spacing w:after="0"/>
        <w:rPr>
          <w:rFonts w:ascii="Arial" w:hAnsi="Arial" w:cs="Arial"/>
          <w:lang w:val="de-CH"/>
        </w:rPr>
      </w:pPr>
    </w:p>
    <w:p w:rsidR="006F19C7" w:rsidRPr="004C697E" w:rsidRDefault="004C697E" w:rsidP="006F19C7">
      <w:pPr>
        <w:spacing w:after="200" w:line="276" w:lineRule="auto"/>
        <w:rPr>
          <w:rFonts w:ascii="Arial" w:hAnsi="Arial" w:cs="Arial"/>
          <w:b/>
          <w:lang w:val="de-CH"/>
        </w:rPr>
      </w:pPr>
      <w:r>
        <w:rPr>
          <w:rFonts w:ascii="Arial" w:hAnsi="Arial" w:cs="Arial"/>
          <w:lang w:val="de-CH"/>
        </w:rPr>
        <w:br w:type="page"/>
      </w:r>
      <w:r w:rsidR="006F19C7">
        <w:rPr>
          <w:rFonts w:ascii="Arial" w:hAnsi="Arial" w:cs="Arial"/>
          <w:b/>
          <w:lang w:val="de-CH"/>
        </w:rPr>
        <w:lastRenderedPageBreak/>
        <w:t xml:space="preserve">Variante </w:t>
      </w:r>
      <w:r w:rsidR="006F19C7" w:rsidRPr="004C697E">
        <w:rPr>
          <w:rFonts w:ascii="Arial" w:hAnsi="Arial" w:cs="Arial"/>
          <w:b/>
          <w:lang w:val="de-CH"/>
        </w:rPr>
        <w:t xml:space="preserve"> „</w:t>
      </w:r>
      <w:r w:rsidR="006F19C7">
        <w:rPr>
          <w:rFonts w:ascii="Arial" w:hAnsi="Arial" w:cs="Arial"/>
          <w:b/>
          <w:lang w:val="de-CH"/>
        </w:rPr>
        <w:t>DUE</w:t>
      </w:r>
      <w:r w:rsidR="006F19C7" w:rsidRPr="004C697E">
        <w:rPr>
          <w:rFonts w:ascii="Arial" w:hAnsi="Arial" w:cs="Arial"/>
          <w:b/>
          <w:lang w:val="de-CH"/>
        </w:rPr>
        <w:t>“:</w:t>
      </w:r>
    </w:p>
    <w:p w:rsidR="006F19C7" w:rsidRPr="001D7B9A" w:rsidRDefault="006F19C7" w:rsidP="006F19C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 xml:space="preserve">Inbetriebnahme aller San </w:t>
      </w:r>
      <w:proofErr w:type="spellStart"/>
      <w:r>
        <w:rPr>
          <w:rFonts w:ascii="Arial" w:hAnsi="Arial" w:cs="Arial"/>
          <w:b/>
          <w:lang w:val="de-CH"/>
        </w:rPr>
        <w:t>Hist</w:t>
      </w:r>
      <w:proofErr w:type="spellEnd"/>
      <w:r>
        <w:rPr>
          <w:rFonts w:ascii="Arial" w:hAnsi="Arial" w:cs="Arial"/>
          <w:b/>
          <w:lang w:val="de-CH"/>
        </w:rPr>
        <w:t xml:space="preserve"> im Kanton.</w:t>
      </w:r>
    </w:p>
    <w:p w:rsidR="006F19C7" w:rsidRDefault="006F19C7" w:rsidP="006F19C7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 xml:space="preserve">Der Kanton wird in Regionen aufgrund der Standorte San </w:t>
      </w:r>
      <w:proofErr w:type="spellStart"/>
      <w:r>
        <w:rPr>
          <w:rFonts w:ascii="Arial" w:hAnsi="Arial" w:cs="Arial"/>
          <w:i/>
          <w:lang w:val="de-CH"/>
        </w:rPr>
        <w:t>Hist</w:t>
      </w:r>
      <w:proofErr w:type="spellEnd"/>
      <w:r>
        <w:rPr>
          <w:rFonts w:ascii="Arial" w:hAnsi="Arial" w:cs="Arial"/>
          <w:i/>
          <w:lang w:val="de-CH"/>
        </w:rPr>
        <w:t xml:space="preserve"> eingeteilt.</w:t>
      </w:r>
    </w:p>
    <w:p w:rsidR="006F19C7" w:rsidRPr="00E305D5" w:rsidRDefault="006F19C7" w:rsidP="006F19C7">
      <w:pPr>
        <w:spacing w:after="0"/>
        <w:rPr>
          <w:rFonts w:ascii="Arial" w:hAnsi="Arial" w:cs="Arial"/>
          <w:i/>
          <w:lang w:val="de-CH"/>
        </w:rPr>
      </w:pPr>
    </w:p>
    <w:p w:rsidR="006F19C7" w:rsidRDefault="006F19C7" w:rsidP="006F19C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 xml:space="preserve">Verfügbares Personal wird in den San </w:t>
      </w:r>
      <w:proofErr w:type="spellStart"/>
      <w:r>
        <w:rPr>
          <w:rFonts w:ascii="Arial" w:hAnsi="Arial" w:cs="Arial"/>
          <w:b/>
          <w:lang w:val="de-CH"/>
        </w:rPr>
        <w:t>Hist</w:t>
      </w:r>
      <w:proofErr w:type="spellEnd"/>
      <w:r>
        <w:rPr>
          <w:rFonts w:ascii="Arial" w:hAnsi="Arial" w:cs="Arial"/>
          <w:b/>
          <w:lang w:val="de-CH"/>
        </w:rPr>
        <w:t xml:space="preserve"> eingeteilt.</w:t>
      </w:r>
    </w:p>
    <w:p w:rsidR="006F19C7" w:rsidRDefault="006F19C7" w:rsidP="006F19C7">
      <w:pPr>
        <w:spacing w:after="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 xml:space="preserve">Alles verfügbare Personal wird in die San </w:t>
      </w:r>
      <w:proofErr w:type="spellStart"/>
      <w:r>
        <w:rPr>
          <w:rFonts w:ascii="Arial" w:hAnsi="Arial" w:cs="Arial"/>
          <w:i/>
          <w:lang w:val="de-CH"/>
        </w:rPr>
        <w:t>Hist</w:t>
      </w:r>
      <w:proofErr w:type="spellEnd"/>
      <w:r>
        <w:rPr>
          <w:rFonts w:ascii="Arial" w:hAnsi="Arial" w:cs="Arial"/>
          <w:i/>
          <w:lang w:val="de-CH"/>
        </w:rPr>
        <w:t xml:space="preserve"> eingeteilt. Jeder der einen Beruf in der Pflege, </w:t>
      </w:r>
      <w:proofErr w:type="spellStart"/>
      <w:r>
        <w:rPr>
          <w:rFonts w:ascii="Arial" w:hAnsi="Arial" w:cs="Arial"/>
          <w:i/>
          <w:lang w:val="de-CH"/>
        </w:rPr>
        <w:t>Pharma</w:t>
      </w:r>
      <w:proofErr w:type="spellEnd"/>
      <w:r>
        <w:rPr>
          <w:rFonts w:ascii="Arial" w:hAnsi="Arial" w:cs="Arial"/>
          <w:i/>
          <w:lang w:val="de-CH"/>
        </w:rPr>
        <w:t xml:space="preserve"> oder Medizin hat. </w:t>
      </w:r>
    </w:p>
    <w:p w:rsidR="006F19C7" w:rsidRDefault="006F19C7" w:rsidP="006F19C7">
      <w:pPr>
        <w:spacing w:after="0"/>
        <w:jc w:val="center"/>
        <w:rPr>
          <w:rFonts w:ascii="Arial" w:hAnsi="Arial" w:cs="Arial"/>
          <w:i/>
          <w:lang w:val="de-CH"/>
        </w:rPr>
      </w:pPr>
    </w:p>
    <w:p w:rsidR="006F19C7" w:rsidRPr="006F19C7" w:rsidRDefault="006F19C7" w:rsidP="006F19C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 w:rsidRPr="006F19C7">
        <w:rPr>
          <w:rFonts w:ascii="Arial" w:hAnsi="Arial" w:cs="Arial"/>
          <w:b/>
          <w:lang w:val="de-CH"/>
        </w:rPr>
        <w:t>In den Spitälern werden nur noch die Schwerstverletzten behandelt</w:t>
      </w:r>
      <w:r>
        <w:rPr>
          <w:rFonts w:ascii="Arial" w:hAnsi="Arial" w:cs="Arial"/>
          <w:b/>
          <w:lang w:val="de-CH"/>
        </w:rPr>
        <w:t>, der Rest wandert in die San Hist.</w:t>
      </w:r>
    </w:p>
    <w:p w:rsidR="006F19C7" w:rsidRPr="001D7B9A" w:rsidRDefault="006F19C7" w:rsidP="006F19C7">
      <w:pPr>
        <w:spacing w:after="0"/>
        <w:rPr>
          <w:rFonts w:ascii="Arial" w:hAnsi="Arial" w:cs="Arial"/>
          <w:i/>
          <w:lang w:val="de-CH"/>
        </w:rPr>
      </w:pPr>
    </w:p>
    <w:p w:rsidR="006F19C7" w:rsidRPr="006F19C7" w:rsidRDefault="006F19C7" w:rsidP="006F19C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 w:rsidRPr="001D7B9A">
        <w:rPr>
          <w:rFonts w:ascii="Arial" w:hAnsi="Arial" w:cs="Arial"/>
          <w:b/>
          <w:lang w:val="de-CH"/>
        </w:rPr>
        <w:t xml:space="preserve">Zuteilung </w:t>
      </w:r>
      <w:r>
        <w:rPr>
          <w:rFonts w:ascii="Arial" w:hAnsi="Arial" w:cs="Arial"/>
          <w:b/>
          <w:lang w:val="de-CH"/>
        </w:rPr>
        <w:t xml:space="preserve">jeder San </w:t>
      </w:r>
      <w:proofErr w:type="spellStart"/>
      <w:r>
        <w:rPr>
          <w:rFonts w:ascii="Arial" w:hAnsi="Arial" w:cs="Arial"/>
          <w:b/>
          <w:lang w:val="de-CH"/>
        </w:rPr>
        <w:t>Hist</w:t>
      </w:r>
      <w:proofErr w:type="spellEnd"/>
      <w:r w:rsidRPr="001D7B9A">
        <w:rPr>
          <w:rFonts w:ascii="Arial" w:hAnsi="Arial" w:cs="Arial"/>
          <w:b/>
          <w:lang w:val="de-CH"/>
        </w:rPr>
        <w:t xml:space="preserve"> FU Zug </w:t>
      </w:r>
      <w:r w:rsidRPr="001D7B9A">
        <w:rPr>
          <w:rFonts w:ascii="Arial" w:hAnsi="Arial" w:cs="Arial"/>
          <w:b/>
          <w:lang w:val="de-CH"/>
        </w:rPr>
        <w:sym w:font="Wingdings" w:char="F0E0"/>
      </w:r>
      <w:r w:rsidRPr="001D7B9A">
        <w:rPr>
          <w:rFonts w:ascii="Arial" w:hAnsi="Arial" w:cs="Arial"/>
          <w:b/>
          <w:lang w:val="de-CH"/>
        </w:rPr>
        <w:t xml:space="preserve"> </w:t>
      </w:r>
      <w:r w:rsidRPr="006F19C7">
        <w:rPr>
          <w:rFonts w:ascii="Arial" w:hAnsi="Arial" w:cs="Arial"/>
          <w:b/>
          <w:lang w:val="de-CH"/>
        </w:rPr>
        <w:t>Koordination aller Einsätze in Region inkl. Administration und Bedienung IES.</w:t>
      </w:r>
    </w:p>
    <w:p w:rsidR="006F19C7" w:rsidRPr="006F19C7" w:rsidRDefault="006F19C7" w:rsidP="006F19C7">
      <w:pPr>
        <w:pStyle w:val="Listenabsatz"/>
        <w:spacing w:after="0"/>
        <w:rPr>
          <w:rFonts w:ascii="Arial" w:hAnsi="Arial" w:cs="Arial"/>
          <w:b/>
          <w:lang w:val="de-CH"/>
        </w:rPr>
      </w:pPr>
    </w:p>
    <w:p w:rsidR="006F19C7" w:rsidRPr="006F19C7" w:rsidRDefault="006F19C7" w:rsidP="006F19C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  <w:lang w:val="de-CH"/>
        </w:rPr>
      </w:pPr>
      <w:r>
        <w:rPr>
          <w:rFonts w:ascii="Arial" w:hAnsi="Arial" w:cs="Arial"/>
          <w:b/>
          <w:lang w:val="de-CH"/>
        </w:rPr>
        <w:t xml:space="preserve">Zuteilung jeder San </w:t>
      </w:r>
      <w:proofErr w:type="spellStart"/>
      <w:r>
        <w:rPr>
          <w:rFonts w:ascii="Arial" w:hAnsi="Arial" w:cs="Arial"/>
          <w:b/>
          <w:lang w:val="de-CH"/>
        </w:rPr>
        <w:t>Hist</w:t>
      </w:r>
      <w:proofErr w:type="spellEnd"/>
      <w:r>
        <w:rPr>
          <w:rFonts w:ascii="Arial" w:hAnsi="Arial" w:cs="Arial"/>
          <w:b/>
          <w:lang w:val="de-CH"/>
        </w:rPr>
        <w:t xml:space="preserve"> </w:t>
      </w:r>
      <w:r w:rsidRPr="006F19C7">
        <w:rPr>
          <w:rFonts w:ascii="Arial" w:hAnsi="Arial" w:cs="Arial"/>
          <w:b/>
          <w:lang w:val="de-CH"/>
        </w:rPr>
        <w:t xml:space="preserve">zwei Betreu Z </w:t>
      </w:r>
      <w:r w:rsidRPr="006F19C7">
        <w:rPr>
          <w:rFonts w:ascii="Arial" w:hAnsi="Arial" w:cs="Arial"/>
          <w:b/>
          <w:lang w:val="de-CH"/>
        </w:rPr>
        <w:sym w:font="Wingdings" w:char="F0E0"/>
      </w:r>
      <w:r w:rsidRPr="006F19C7">
        <w:rPr>
          <w:rFonts w:ascii="Arial" w:hAnsi="Arial" w:cs="Arial"/>
          <w:b/>
          <w:lang w:val="de-CH"/>
        </w:rPr>
        <w:t xml:space="preserve"> </w:t>
      </w:r>
      <w:proofErr w:type="spellStart"/>
      <w:r w:rsidRPr="006F19C7">
        <w:rPr>
          <w:rFonts w:ascii="Arial" w:hAnsi="Arial" w:cs="Arial"/>
          <w:b/>
          <w:lang w:val="de-CH"/>
        </w:rPr>
        <w:t>Ustü</w:t>
      </w:r>
      <w:proofErr w:type="spellEnd"/>
      <w:r w:rsidRPr="006F19C7">
        <w:rPr>
          <w:rFonts w:ascii="Arial" w:hAnsi="Arial" w:cs="Arial"/>
          <w:b/>
          <w:lang w:val="de-CH"/>
        </w:rPr>
        <w:t xml:space="preserve"> Personal in den Spitälern.</w:t>
      </w:r>
    </w:p>
    <w:p w:rsidR="006F19C7" w:rsidRDefault="006F19C7" w:rsidP="006F19C7">
      <w:pPr>
        <w:spacing w:after="0"/>
        <w:ind w:left="360"/>
        <w:jc w:val="center"/>
        <w:rPr>
          <w:rFonts w:ascii="Arial" w:hAnsi="Arial" w:cs="Arial"/>
          <w:i/>
          <w:lang w:val="de-CH"/>
        </w:rPr>
      </w:pPr>
      <w:r>
        <w:rPr>
          <w:rFonts w:ascii="Arial" w:hAnsi="Arial" w:cs="Arial"/>
          <w:i/>
          <w:lang w:val="de-CH"/>
        </w:rPr>
        <w:t xml:space="preserve">Um das Personal zu entlasten </w:t>
      </w:r>
      <w:proofErr w:type="gramStart"/>
      <w:r>
        <w:rPr>
          <w:rFonts w:ascii="Arial" w:hAnsi="Arial" w:cs="Arial"/>
          <w:i/>
          <w:lang w:val="de-CH"/>
        </w:rPr>
        <w:t>sollen</w:t>
      </w:r>
      <w:proofErr w:type="gramEnd"/>
      <w:r>
        <w:rPr>
          <w:rFonts w:ascii="Arial" w:hAnsi="Arial" w:cs="Arial"/>
          <w:i/>
          <w:lang w:val="de-CH"/>
        </w:rPr>
        <w:t xml:space="preserve"> handlanger arbeiten durch die Betreuung erledigt werden.</w:t>
      </w:r>
    </w:p>
    <w:p w:rsidR="006F19C7" w:rsidRDefault="006F19C7" w:rsidP="006F19C7">
      <w:pPr>
        <w:spacing w:after="0"/>
        <w:ind w:left="360"/>
        <w:jc w:val="center"/>
        <w:rPr>
          <w:rFonts w:ascii="Arial" w:hAnsi="Arial" w:cs="Arial"/>
          <w:i/>
          <w:lang w:val="de-CH"/>
        </w:rPr>
      </w:pPr>
    </w:p>
    <w:p w:rsidR="006F19C7" w:rsidRDefault="006F19C7" w:rsidP="006F19C7">
      <w:pPr>
        <w:spacing w:after="0"/>
        <w:ind w:left="360"/>
        <w:jc w:val="center"/>
        <w:rPr>
          <w:rFonts w:ascii="Arial" w:hAnsi="Arial" w:cs="Arial"/>
          <w:i/>
          <w:lang w:val="de-CH"/>
        </w:rPr>
      </w:pPr>
    </w:p>
    <w:p w:rsidR="006F19C7" w:rsidRPr="006F19C7" w:rsidRDefault="006F19C7" w:rsidP="006F19C7">
      <w:pPr>
        <w:spacing w:after="0"/>
        <w:ind w:left="360"/>
        <w:rPr>
          <w:rFonts w:ascii="Arial" w:hAnsi="Arial" w:cs="Arial"/>
          <w:b/>
          <w:color w:val="FF0000"/>
          <w:lang w:val="de-CH"/>
        </w:rPr>
      </w:pPr>
      <w:r>
        <w:rPr>
          <w:rFonts w:ascii="Arial" w:hAnsi="Arial" w:cs="Arial"/>
          <w:b/>
          <w:color w:val="FF0000"/>
          <w:lang w:val="de-CH"/>
        </w:rPr>
        <w:t>Sie beantragen aufgrund der Einfachheit und Ökonomie der Kräfte die Variante Eins.</w:t>
      </w:r>
    </w:p>
    <w:p w:rsidR="006F19C7" w:rsidRDefault="006F19C7" w:rsidP="006F19C7">
      <w:pPr>
        <w:spacing w:after="0"/>
        <w:rPr>
          <w:rFonts w:ascii="Arial" w:hAnsi="Arial" w:cs="Arial"/>
          <w:lang w:val="de-CH"/>
        </w:rPr>
      </w:pPr>
    </w:p>
    <w:p w:rsidR="006F19C7" w:rsidRDefault="006F19C7">
      <w:pPr>
        <w:spacing w:after="200" w:line="276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br w:type="page"/>
      </w:r>
    </w:p>
    <w:p w:rsidR="004C697E" w:rsidRDefault="004C697E">
      <w:pPr>
        <w:spacing w:after="200" w:line="276" w:lineRule="auto"/>
        <w:rPr>
          <w:rFonts w:ascii="Arial" w:hAnsi="Arial" w:cs="Arial"/>
          <w:lang w:val="de-CH"/>
        </w:rPr>
      </w:pPr>
    </w:p>
    <w:p w:rsidR="004C697E" w:rsidRPr="004C697E" w:rsidRDefault="004C697E" w:rsidP="004C697E">
      <w:pPr>
        <w:spacing w:after="200" w:line="276" w:lineRule="auto"/>
        <w:rPr>
          <w:rFonts w:ascii="Arial" w:hAnsi="Arial" w:cs="Arial"/>
          <w:lang w:val="de-CH"/>
        </w:rPr>
      </w:pPr>
    </w:p>
    <w:sectPr w:rsidR="004C697E" w:rsidRPr="004C697E" w:rsidSect="00285AC8">
      <w:headerReference w:type="even" r:id="rId12"/>
      <w:headerReference w:type="default" r:id="rId13"/>
      <w:footerReference w:type="even" r:id="rId14"/>
      <w:footerReference w:type="default" r:id="rId15"/>
      <w:pgSz w:w="11907" w:h="16839"/>
      <w:pgMar w:top="1134" w:right="1134" w:bottom="1134" w:left="1134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794" w:rsidRDefault="00DF0794">
      <w:pPr>
        <w:spacing w:after="0" w:line="240" w:lineRule="auto"/>
      </w:pPr>
      <w:r>
        <w:separator/>
      </w:r>
    </w:p>
  </w:endnote>
  <w:endnote w:type="continuationSeparator" w:id="0">
    <w:p w:rsidR="00DF0794" w:rsidRDefault="00DF0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30" w:rsidRDefault="00F45B30">
    <w:pPr>
      <w:pStyle w:val="Fuzeile"/>
    </w:pPr>
  </w:p>
  <w:p w:rsidR="00F45B30" w:rsidRDefault="00F45B30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30" w:rsidRDefault="00F45B30">
    <w:pPr>
      <w:pStyle w:val="Fuzeile"/>
    </w:pPr>
  </w:p>
  <w:p w:rsidR="00F45B30" w:rsidRPr="00730B37" w:rsidRDefault="00F45B30" w:rsidP="00D70B16">
    <w:pPr>
      <w:pStyle w:val="Fuzeile-Ungerade"/>
      <w:jc w:val="center"/>
      <w:rPr>
        <w:szCs w:val="18"/>
      </w:rPr>
    </w:pP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3547110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3" name="Grafik 12" descr="60PX-W~1_z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~1_z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3213735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2" name="Grafik 11" descr="60px-Wappen_Tessi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Tessin_matt_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1" name="Grafik 10" descr="60px-Wappen_Basel-Landschaf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Landschaft_matt_svg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2546985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10" name="Grafik 9" descr="60px-Wappen_Basel-Stadt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asel-Stadt_matt_svg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noProof/>
        <w:szCs w:val="18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2213610</wp:posOffset>
          </wp:positionH>
          <wp:positionV relativeFrom="paragraph">
            <wp:posOffset>26035</wp:posOffset>
          </wp:positionV>
          <wp:extent cx="295275" cy="371475"/>
          <wp:effectExtent l="19050" t="0" r="9525" b="0"/>
          <wp:wrapNone/>
          <wp:docPr id="9" name="Grafik 8" descr="60px-Wappen_Bern_mat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0px-Wappen_Bern_matt_svg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9527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0B37">
      <w:rPr>
        <w:szCs w:val="18"/>
      </w:rPr>
      <w:t>SSIM/</w:t>
    </w:r>
    <w:proofErr w:type="spellStart"/>
    <w:r w:rsidRPr="00730B37">
      <w:rPr>
        <w:szCs w:val="18"/>
      </w:rPr>
      <w:t>ChA</w:t>
    </w:r>
    <w:proofErr w:type="spellEnd"/>
    <w:r w:rsidRPr="00730B37">
      <w:rPr>
        <w:szCs w:val="18"/>
      </w:rPr>
      <w:t>/</w:t>
    </w:r>
    <w:proofErr w:type="spellStart"/>
    <w:r>
      <w:rPr>
        <w:szCs w:val="18"/>
      </w:rPr>
      <w:t>pwi</w:t>
    </w:r>
    <w:proofErr w:type="spellEnd"/>
    <w:r w:rsidRPr="00730B37">
      <w:rPr>
        <w:szCs w:val="18"/>
      </w:rPr>
      <w:t>/UTS/AG</w:t>
    </w:r>
    <w:r w:rsidRPr="00730B37">
      <w:rPr>
        <w:szCs w:val="18"/>
      </w:rPr>
      <w:tab/>
    </w:r>
    <w:r>
      <w:rPr>
        <w:szCs w:val="18"/>
      </w:rPr>
      <w:t xml:space="preserve">   </w:t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</w:r>
    <w:r w:rsidRPr="00730B37">
      <w:rPr>
        <w:szCs w:val="18"/>
      </w:rPr>
      <w:tab/>
      <w:t xml:space="preserve"> Seite </w:t>
    </w:r>
    <w:r w:rsidR="006C32A1" w:rsidRPr="00730B37">
      <w:rPr>
        <w:szCs w:val="18"/>
      </w:rPr>
      <w:fldChar w:fldCharType="begin"/>
    </w:r>
    <w:r w:rsidRPr="00730B37">
      <w:rPr>
        <w:szCs w:val="18"/>
      </w:rPr>
      <w:instrText xml:space="preserve"> PAGE   \* MERGEFORMAT </w:instrText>
    </w:r>
    <w:r w:rsidR="006C32A1" w:rsidRPr="00730B37">
      <w:rPr>
        <w:szCs w:val="18"/>
      </w:rPr>
      <w:fldChar w:fldCharType="separate"/>
    </w:r>
    <w:r w:rsidR="00B369A5">
      <w:rPr>
        <w:noProof/>
        <w:szCs w:val="18"/>
      </w:rPr>
      <w:t>1</w:t>
    </w:r>
    <w:r w:rsidR="006C32A1" w:rsidRPr="00730B37">
      <w:rPr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794" w:rsidRDefault="00DF0794">
      <w:pPr>
        <w:spacing w:after="0" w:line="240" w:lineRule="auto"/>
      </w:pPr>
      <w:r>
        <w:separator/>
      </w:r>
    </w:p>
  </w:footnote>
  <w:footnote w:type="continuationSeparator" w:id="0">
    <w:p w:rsidR="00DF0794" w:rsidRDefault="00DF0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30" w:rsidRDefault="006C32A1">
    <w:pPr>
      <w:pStyle w:val="Kopfzeile-Gerade"/>
      <w:rPr>
        <w:szCs w:val="20"/>
      </w:rPr>
    </w:pPr>
    <w:sdt>
      <w:sdtPr>
        <w:rPr>
          <w:szCs w:val="20"/>
        </w:rPr>
        <w:alias w:val="Titel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1C57F8">
          <w:rPr>
            <w:szCs w:val="20"/>
            <w:lang w:val="de-CH"/>
          </w:rPr>
          <w:t xml:space="preserve">108 Fachbereich Sanität </w:t>
        </w:r>
      </w:sdtContent>
    </w:sdt>
  </w:p>
  <w:p w:rsidR="00F45B30" w:rsidRDefault="00F45B3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30" w:rsidRDefault="006C32A1">
    <w:pPr>
      <w:pStyle w:val="Kopfzeile-Ungerade"/>
      <w:rPr>
        <w:szCs w:val="20"/>
      </w:rPr>
    </w:pPr>
    <w:sdt>
      <w:sdtPr>
        <w:rPr>
          <w:b w:val="0"/>
          <w:szCs w:val="20"/>
        </w:rPr>
        <w:alias w:val="Titel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1C57F8">
          <w:rPr>
            <w:b w:val="0"/>
            <w:szCs w:val="20"/>
            <w:lang w:val="de-CH"/>
          </w:rPr>
          <w:t xml:space="preserve">108 Fachbereich Sanität </w:t>
        </w:r>
      </w:sdtContent>
    </w:sdt>
  </w:p>
  <w:p w:rsidR="00F45B30" w:rsidRDefault="00F45B3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8E4A1A"/>
    <w:multiLevelType w:val="hybridMultilevel"/>
    <w:tmpl w:val="26D07E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C880799"/>
    <w:multiLevelType w:val="hybridMultilevel"/>
    <w:tmpl w:val="B7F49C8A"/>
    <w:lvl w:ilvl="0" w:tplc="557000B0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C9D0916"/>
    <w:multiLevelType w:val="hybridMultilevel"/>
    <w:tmpl w:val="91528C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17185"/>
    <w:multiLevelType w:val="hybridMultilevel"/>
    <w:tmpl w:val="8522D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2B0E73"/>
    <w:multiLevelType w:val="hybridMultilevel"/>
    <w:tmpl w:val="E48E9BAA"/>
    <w:lvl w:ilvl="0" w:tplc="76C0024C">
      <w:start w:val="3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81B6B"/>
    <w:multiLevelType w:val="hybridMultilevel"/>
    <w:tmpl w:val="20D863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1B09B1"/>
    <w:multiLevelType w:val="hybridMultilevel"/>
    <w:tmpl w:val="56A2E0F4"/>
    <w:lvl w:ilvl="0" w:tplc="E438CE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7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6"/>
  </w:num>
  <w:num w:numId="18">
    <w:abstractNumId w:val="11"/>
  </w:num>
  <w:num w:numId="19">
    <w:abstractNumId w:val="9"/>
  </w:num>
  <w:num w:numId="20">
    <w:abstractNumId w:val="5"/>
  </w:num>
  <w:num w:numId="21">
    <w:abstractNumId w:val="8"/>
  </w:num>
  <w:num w:numId="22">
    <w:abstractNumId w:val="12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0"/>
  <w:drawingGridHorizontalSpacing w:val="115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672016"/>
    <w:rsid w:val="00007532"/>
    <w:rsid w:val="000315C9"/>
    <w:rsid w:val="00041332"/>
    <w:rsid w:val="0005167B"/>
    <w:rsid w:val="00110E6F"/>
    <w:rsid w:val="00132614"/>
    <w:rsid w:val="001339FD"/>
    <w:rsid w:val="00191D56"/>
    <w:rsid w:val="001B4C83"/>
    <w:rsid w:val="001C4A6B"/>
    <w:rsid w:val="001C57F8"/>
    <w:rsid w:val="001D7B9A"/>
    <w:rsid w:val="001E0D15"/>
    <w:rsid w:val="001E2CB3"/>
    <w:rsid w:val="001F15F6"/>
    <w:rsid w:val="001F5889"/>
    <w:rsid w:val="00206B4B"/>
    <w:rsid w:val="00210F9E"/>
    <w:rsid w:val="00213BB4"/>
    <w:rsid w:val="00275A5D"/>
    <w:rsid w:val="00285AC8"/>
    <w:rsid w:val="00287064"/>
    <w:rsid w:val="002A5DDA"/>
    <w:rsid w:val="002B663F"/>
    <w:rsid w:val="002E5FB3"/>
    <w:rsid w:val="00314193"/>
    <w:rsid w:val="0033309D"/>
    <w:rsid w:val="00453FAA"/>
    <w:rsid w:val="004B65AF"/>
    <w:rsid w:val="004C3587"/>
    <w:rsid w:val="004C5B57"/>
    <w:rsid w:val="004C697E"/>
    <w:rsid w:val="004D3346"/>
    <w:rsid w:val="004D6DF8"/>
    <w:rsid w:val="0051082E"/>
    <w:rsid w:val="005B4EBF"/>
    <w:rsid w:val="005C0821"/>
    <w:rsid w:val="005C3EE2"/>
    <w:rsid w:val="005D2F13"/>
    <w:rsid w:val="00600F58"/>
    <w:rsid w:val="00611FB9"/>
    <w:rsid w:val="00631903"/>
    <w:rsid w:val="00634E29"/>
    <w:rsid w:val="00656819"/>
    <w:rsid w:val="00672016"/>
    <w:rsid w:val="00695733"/>
    <w:rsid w:val="006C32A1"/>
    <w:rsid w:val="006F19C7"/>
    <w:rsid w:val="00700F15"/>
    <w:rsid w:val="00706BF2"/>
    <w:rsid w:val="00730B37"/>
    <w:rsid w:val="007708B2"/>
    <w:rsid w:val="007B21B0"/>
    <w:rsid w:val="007B5163"/>
    <w:rsid w:val="008443B2"/>
    <w:rsid w:val="008B0BE5"/>
    <w:rsid w:val="008B28F5"/>
    <w:rsid w:val="008E5C0F"/>
    <w:rsid w:val="00904A1C"/>
    <w:rsid w:val="009857F1"/>
    <w:rsid w:val="0099273B"/>
    <w:rsid w:val="009A411C"/>
    <w:rsid w:val="009D750B"/>
    <w:rsid w:val="009F6AA3"/>
    <w:rsid w:val="00A43D33"/>
    <w:rsid w:val="00A461E1"/>
    <w:rsid w:val="00A51BB7"/>
    <w:rsid w:val="00AC3F1B"/>
    <w:rsid w:val="00AD028A"/>
    <w:rsid w:val="00B31001"/>
    <w:rsid w:val="00B369A5"/>
    <w:rsid w:val="00B422CA"/>
    <w:rsid w:val="00B52EE6"/>
    <w:rsid w:val="00B65BD7"/>
    <w:rsid w:val="00B875F2"/>
    <w:rsid w:val="00BC625D"/>
    <w:rsid w:val="00C2493E"/>
    <w:rsid w:val="00C40ABD"/>
    <w:rsid w:val="00C7712F"/>
    <w:rsid w:val="00CF263F"/>
    <w:rsid w:val="00CF4950"/>
    <w:rsid w:val="00D4000B"/>
    <w:rsid w:val="00D70B16"/>
    <w:rsid w:val="00DC5534"/>
    <w:rsid w:val="00DD3359"/>
    <w:rsid w:val="00DF0794"/>
    <w:rsid w:val="00E049C6"/>
    <w:rsid w:val="00E24702"/>
    <w:rsid w:val="00E305D5"/>
    <w:rsid w:val="00E37289"/>
    <w:rsid w:val="00E60D28"/>
    <w:rsid w:val="00E708C4"/>
    <w:rsid w:val="00EF44E9"/>
    <w:rsid w:val="00F4247E"/>
    <w:rsid w:val="00F45B30"/>
    <w:rsid w:val="00F507B6"/>
    <w:rsid w:val="00F70929"/>
    <w:rsid w:val="00F71072"/>
    <w:rsid w:val="00F7262B"/>
    <w:rsid w:val="00FC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C8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85AC8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AC8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AC8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85AC8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85AC8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5AC8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5AC8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5AC8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5AC8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AC8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AC8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AC8"/>
    <w:rPr>
      <w:b/>
      <w:bCs/>
      <w:color w:val="000000" w:themeColor="text1"/>
      <w:spacing w:val="10"/>
      <w:sz w:val="23"/>
    </w:rPr>
  </w:style>
  <w:style w:type="paragraph" w:styleId="Fuzeile">
    <w:name w:val="footer"/>
    <w:basedOn w:val="Standard"/>
    <w:link w:val="Fu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85AC8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285AC8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85AC8"/>
    <w:rPr>
      <w:sz w:val="23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285AC8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285AC8"/>
    <w:rPr>
      <w:b/>
      <w:bCs/>
      <w:color w:val="DD8047" w:themeColor="accent2"/>
      <w:sz w:val="23"/>
      <w:shd w:val="clear" w:color="auto" w:fill="FFFFFF" w:themeFill="background1"/>
    </w:rPr>
  </w:style>
  <w:style w:type="paragraph" w:styleId="Untertitel">
    <w:name w:val="Subtitle"/>
    <w:basedOn w:val="Standard"/>
    <w:link w:val="UntertitelZchn"/>
    <w:uiPriority w:val="11"/>
    <w:qFormat/>
    <w:rsid w:val="00285AC8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AC8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285AC8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285AC8"/>
    <w:rPr>
      <w:color w:val="775F55" w:themeColor="text2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AC8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AC8"/>
    <w:rPr>
      <w:rFonts w:eastAsiaTheme="minorEastAsia" w:hAnsi="Tahoma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285AC8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285AC8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285AC8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5AC8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5AC8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5AC8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5AC8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5AC8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5AC8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285AC8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285AC8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iverVerweis">
    <w:name w:val="Intense Reference"/>
    <w:basedOn w:val="Absatz-Standardschriftart"/>
    <w:uiPriority w:val="32"/>
    <w:qFormat/>
    <w:rsid w:val="00285AC8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semiHidden/>
    <w:unhideWhenUsed/>
    <w:rsid w:val="00285AC8"/>
    <w:pPr>
      <w:ind w:left="360" w:hanging="360"/>
    </w:pPr>
  </w:style>
  <w:style w:type="paragraph" w:styleId="Liste2">
    <w:name w:val="List 2"/>
    <w:basedOn w:val="Standard"/>
    <w:uiPriority w:val="99"/>
    <w:semiHidden/>
    <w:unhideWhenUsed/>
    <w:rsid w:val="00285AC8"/>
    <w:pPr>
      <w:ind w:left="720" w:hanging="360"/>
    </w:pPr>
  </w:style>
  <w:style w:type="paragraph" w:styleId="Aufzhlungszeichen">
    <w:name w:val="List Bullet"/>
    <w:basedOn w:val="Standard"/>
    <w:uiPriority w:val="36"/>
    <w:unhideWhenUsed/>
    <w:qFormat/>
    <w:rsid w:val="00285AC8"/>
    <w:pPr>
      <w:numPr>
        <w:numId w:val="12"/>
      </w:numPr>
    </w:pPr>
    <w:rPr>
      <w:sz w:val="24"/>
      <w:szCs w:val="24"/>
    </w:rPr>
  </w:style>
  <w:style w:type="paragraph" w:styleId="Aufzhlungszeichen2">
    <w:name w:val="List Bullet 2"/>
    <w:basedOn w:val="Standard"/>
    <w:uiPriority w:val="36"/>
    <w:unhideWhenUsed/>
    <w:qFormat/>
    <w:rsid w:val="00285AC8"/>
    <w:pPr>
      <w:numPr>
        <w:numId w:val="13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285AC8"/>
    <w:pPr>
      <w:numPr>
        <w:numId w:val="14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285AC8"/>
    <w:pPr>
      <w:numPr>
        <w:numId w:val="15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285AC8"/>
    <w:pPr>
      <w:numPr>
        <w:numId w:val="16"/>
      </w:numPr>
    </w:pPr>
  </w:style>
  <w:style w:type="paragraph" w:styleId="Listenabsatz">
    <w:name w:val="List Paragraph"/>
    <w:basedOn w:val="Standard"/>
    <w:uiPriority w:val="34"/>
    <w:unhideWhenUsed/>
    <w:qFormat/>
    <w:rsid w:val="00285AC8"/>
    <w:pPr>
      <w:ind w:left="720"/>
      <w:contextualSpacing/>
    </w:pPr>
  </w:style>
  <w:style w:type="numbering" w:customStyle="1" w:styleId="Galathea-Listentyp">
    <w:name w:val="Galathea-Listentyp"/>
    <w:uiPriority w:val="99"/>
    <w:rsid w:val="00285AC8"/>
    <w:pPr>
      <w:numPr>
        <w:numId w:val="11"/>
      </w:numPr>
    </w:pPr>
  </w:style>
  <w:style w:type="paragraph" w:styleId="KeinLeerraum">
    <w:name w:val="No Spacing"/>
    <w:basedOn w:val="Standard"/>
    <w:link w:val="KeinLeerraumZchn"/>
    <w:uiPriority w:val="99"/>
    <w:qFormat/>
    <w:rsid w:val="00285AC8"/>
    <w:pPr>
      <w:spacing w:after="0" w:line="240" w:lineRule="auto"/>
    </w:pPr>
  </w:style>
  <w:style w:type="paragraph" w:styleId="Anfhrungszeichen">
    <w:name w:val="Quote"/>
    <w:basedOn w:val="Standard"/>
    <w:link w:val="AnfhrungszeichenZchn"/>
    <w:uiPriority w:val="29"/>
    <w:qFormat/>
    <w:rsid w:val="00285AC8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285AC8"/>
    <w:rPr>
      <w:i/>
      <w:iCs/>
      <w:smallCaps/>
      <w:color w:val="775F55" w:themeColor="text2"/>
      <w:spacing w:val="6"/>
      <w:sz w:val="23"/>
    </w:rPr>
  </w:style>
  <w:style w:type="character" w:styleId="Fett">
    <w:name w:val="Strong"/>
    <w:uiPriority w:val="22"/>
    <w:qFormat/>
    <w:rsid w:val="00285AC8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character" w:styleId="SchwacheHervorhebung">
    <w:name w:val="Subtle Emphasis"/>
    <w:basedOn w:val="Absatz-Standardschriftart"/>
    <w:uiPriority w:val="19"/>
    <w:qFormat/>
    <w:rsid w:val="00285AC8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285AC8"/>
    <w:rPr>
      <w:rFonts w:asciiTheme="minorHAnsi" w:hAnsiTheme="minorHAnsi"/>
      <w:b/>
      <w:bCs/>
      <w:i/>
      <w:iCs/>
      <w:color w:val="775F55" w:themeColor="text2"/>
      <w:sz w:val="23"/>
    </w:rPr>
  </w:style>
  <w:style w:type="table" w:styleId="Tabellengitternetz">
    <w:name w:val="Table Grid"/>
    <w:basedOn w:val="NormaleTabelle"/>
    <w:rsid w:val="00285AC8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85AC8"/>
    <w:pPr>
      <w:ind w:left="220" w:hanging="220"/>
    </w:p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285AC8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285AC8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KeinLeerraumZchn">
    <w:name w:val="Kein Leerraum Zchn"/>
    <w:basedOn w:val="Absatz-Standardschriftart"/>
    <w:link w:val="KeinLeerraum"/>
    <w:uiPriority w:val="99"/>
    <w:rsid w:val="00285AC8"/>
    <w:rPr>
      <w:sz w:val="23"/>
    </w:rPr>
  </w:style>
  <w:style w:type="paragraph" w:customStyle="1" w:styleId="Kopfzeile-Gerade">
    <w:name w:val="Kopfzeile - 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</w:pPr>
    <w:rPr>
      <w:b/>
      <w:bCs/>
      <w:color w:val="775F55" w:themeColor="text2"/>
      <w:sz w:val="20"/>
    </w:rPr>
  </w:style>
  <w:style w:type="paragraph" w:customStyle="1" w:styleId="Fuzeile-Gerade">
    <w:name w:val="Fußzeile - Gerade"/>
    <w:basedOn w:val="Standard"/>
    <w:uiPriority w:val="49"/>
    <w:semiHidden/>
    <w:unhideWhenUsed/>
    <w:rsid w:val="00285AC8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Kopfzeile-Ungerade">
    <w:name w:val="Kopfzeile - Ungerade"/>
    <w:basedOn w:val="Standard"/>
    <w:uiPriority w:val="39"/>
    <w:semiHidden/>
    <w:unhideWhenUsed/>
    <w:qFormat/>
    <w:rsid w:val="00285AC8"/>
    <w:pPr>
      <w:pBdr>
        <w:bottom w:val="single" w:sz="4" w:space="1" w:color="94B6D2" w:themeColor="accent1"/>
      </w:pBdr>
      <w:spacing w:after="0" w:line="240" w:lineRule="auto"/>
      <w:jc w:val="right"/>
    </w:pPr>
    <w:rPr>
      <w:b/>
      <w:bCs/>
      <w:color w:val="775F55" w:themeColor="text2"/>
      <w:sz w:val="20"/>
    </w:rPr>
  </w:style>
  <w:style w:type="paragraph" w:customStyle="1" w:styleId="Fuzeile-Ungerade">
    <w:name w:val="Fußzeile - Ungerade"/>
    <w:basedOn w:val="Standard"/>
    <w:uiPriority w:val="39"/>
    <w:semiHidden/>
    <w:unhideWhenUsed/>
    <w:qFormat/>
    <w:rsid w:val="00285AC8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tzhaltertext">
    <w:name w:val="Placeholder Text"/>
    <w:basedOn w:val="Absatz-Standardschriftart"/>
    <w:uiPriority w:val="99"/>
    <w:semiHidden/>
    <w:rsid w:val="00285AC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03\Desktop\Vorlage%20Terremoto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CEE44-863B-4B88-B25A-2FABCA0146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53AD25F3-D56D-4186-A3F4-5A99E0879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A1CE53-91F0-41AF-A9C9-898DF0110DAA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5.xml><?xml version="1.0" encoding="utf-8"?>
<ds:datastoreItem xmlns:ds="http://schemas.openxmlformats.org/officeDocument/2006/customXml" ds:itemID="{1A42F30F-B34D-4627-B43E-A02DAA74A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Terremoto.dotx</Template>
  <TotalTime>0</TotalTime>
  <Pages>3</Pages>
  <Words>312</Words>
  <Characters>1967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034 KEL Rothenburg </vt:lpstr>
      <vt:lpstr/>
      <vt:lpstr>    Heading 2|two</vt:lpstr>
      <vt:lpstr>        Heading 3|three</vt:lpstr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108 Fachbereich Sanität </dc:title>
  <dc:subject>Übungseinführung</dc:subject>
  <dc:creator>inst</dc:creator>
  <cp:lastModifiedBy>inst</cp:lastModifiedBy>
  <cp:revision>18</cp:revision>
  <cp:lastPrinted>2011-03-06T09:36:00Z</cp:lastPrinted>
  <dcterms:created xsi:type="dcterms:W3CDTF">2011-03-03T19:14:00Z</dcterms:created>
  <dcterms:modified xsi:type="dcterms:W3CDTF">2011-03-08T20:46:00Z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</Properties>
</file>